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A2B9" w14:textId="01B22BF7" w:rsidR="00DF20E9" w:rsidRDefault="007F4C7F" w:rsidP="00A313A2">
      <w:pPr>
        <w:ind w:right="-1419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8299289" wp14:editId="46823207">
            <wp:simplePos x="0" y="0"/>
            <wp:positionH relativeFrom="column">
              <wp:posOffset>-490220</wp:posOffset>
            </wp:positionH>
            <wp:positionV relativeFrom="paragraph">
              <wp:posOffset>379095</wp:posOffset>
            </wp:positionV>
            <wp:extent cx="2694940" cy="1057275"/>
            <wp:effectExtent l="0" t="0" r="0" b="0"/>
            <wp:wrapTight wrapText="bothSides">
              <wp:wrapPolygon edited="0">
                <wp:start x="4886" y="2335"/>
                <wp:lineTo x="3970" y="4281"/>
                <wp:lineTo x="2596" y="7784"/>
                <wp:lineTo x="2596" y="10897"/>
                <wp:lineTo x="3359" y="15568"/>
                <wp:lineTo x="5649" y="18681"/>
                <wp:lineTo x="5955" y="19459"/>
                <wp:lineTo x="6871" y="19459"/>
                <wp:lineTo x="18780" y="16346"/>
                <wp:lineTo x="18628" y="12843"/>
                <wp:lineTo x="17406" y="9341"/>
                <wp:lineTo x="18933" y="6616"/>
                <wp:lineTo x="18475" y="3503"/>
                <wp:lineTo x="6413" y="2335"/>
                <wp:lineTo x="4886" y="2335"/>
              </wp:wrapPolygon>
            </wp:wrapTight>
            <wp:docPr id="1" name="Imagen 1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Interfaz de usuario gráfica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427CB4" w14:textId="3719AA08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7CB6FC00" w14:textId="2F5CD89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</w:p>
    <w:p w14:paraId="12EE7A73" w14:textId="3F5A2E62" w:rsidR="00706B72" w:rsidRDefault="00706B72" w:rsidP="00DF20E9">
      <w:pPr>
        <w:ind w:right="-1"/>
        <w:rPr>
          <w:rFonts w:ascii="Arial" w:hAnsi="Arial" w:cs="Arial"/>
          <w:b/>
          <w:sz w:val="36"/>
          <w:szCs w:val="36"/>
        </w:rPr>
      </w:pPr>
    </w:p>
    <w:p w14:paraId="61DC375C" w14:textId="77D74A45" w:rsidR="00706B72" w:rsidRDefault="00955198" w:rsidP="00706B72">
      <w:pPr>
        <w:ind w:right="-1"/>
        <w:jc w:val="righ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Nota de Prensa</w:t>
      </w:r>
    </w:p>
    <w:p w14:paraId="5844BD5B" w14:textId="2F934665" w:rsidR="00646010" w:rsidRDefault="00C70E8C" w:rsidP="00464047">
      <w:pPr>
        <w:ind w:right="-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0</w:t>
      </w:r>
      <w:r w:rsidR="00CA31C0">
        <w:rPr>
          <w:rFonts w:ascii="Arial" w:hAnsi="Arial" w:cs="Arial"/>
          <w:b/>
          <w:sz w:val="36"/>
          <w:szCs w:val="36"/>
        </w:rPr>
        <w:t>7</w:t>
      </w:r>
      <w:r w:rsidR="00CB1DE0">
        <w:rPr>
          <w:rFonts w:ascii="Arial" w:hAnsi="Arial" w:cs="Arial"/>
          <w:b/>
          <w:sz w:val="36"/>
          <w:szCs w:val="36"/>
        </w:rPr>
        <w:t>/</w:t>
      </w:r>
      <w:r w:rsidR="00CA31C0">
        <w:rPr>
          <w:rFonts w:ascii="Arial" w:hAnsi="Arial" w:cs="Arial"/>
          <w:b/>
          <w:sz w:val="36"/>
          <w:szCs w:val="36"/>
        </w:rPr>
        <w:t>10</w:t>
      </w:r>
      <w:r w:rsidR="00DF20E9" w:rsidRPr="00DF20E9">
        <w:rPr>
          <w:rFonts w:ascii="Arial" w:hAnsi="Arial" w:cs="Arial"/>
          <w:b/>
          <w:sz w:val="36"/>
          <w:szCs w:val="36"/>
        </w:rPr>
        <w:t>/20</w:t>
      </w:r>
      <w:r w:rsidR="00AC7443">
        <w:rPr>
          <w:rFonts w:ascii="Arial" w:hAnsi="Arial" w:cs="Arial"/>
          <w:b/>
          <w:sz w:val="36"/>
          <w:szCs w:val="36"/>
        </w:rPr>
        <w:t>2</w:t>
      </w:r>
      <w:r w:rsidR="00462A0B">
        <w:rPr>
          <w:rFonts w:ascii="Arial" w:hAnsi="Arial" w:cs="Arial"/>
          <w:b/>
          <w:sz w:val="36"/>
          <w:szCs w:val="36"/>
        </w:rPr>
        <w:t>2</w:t>
      </w:r>
    </w:p>
    <w:p w14:paraId="2E4EBF01" w14:textId="77777777" w:rsidR="001A5D20" w:rsidRDefault="001A5D20" w:rsidP="001A5D20">
      <w:pPr>
        <w:pStyle w:val="Ttulo1"/>
        <w:shd w:val="clear" w:color="auto" w:fill="FFFFFF"/>
        <w:spacing w:before="0" w:after="48"/>
        <w:textAlignment w:val="baseline"/>
        <w:rPr>
          <w:rFonts w:ascii="Arial" w:hAnsi="Arial" w:cs="Arial"/>
          <w:b/>
          <w:bCs/>
          <w:color w:val="auto"/>
          <w:sz w:val="36"/>
          <w:szCs w:val="36"/>
        </w:rPr>
      </w:pPr>
    </w:p>
    <w:p w14:paraId="56B7EA4B" w14:textId="065F186A" w:rsidR="001A5D20" w:rsidRPr="001A5D20" w:rsidRDefault="00B346CD" w:rsidP="0096018B">
      <w:pPr>
        <w:pStyle w:val="Ttulo1"/>
        <w:shd w:val="clear" w:color="auto" w:fill="FFFFFF"/>
        <w:spacing w:before="0" w:after="48"/>
        <w:jc w:val="both"/>
        <w:textAlignment w:val="baseline"/>
        <w:rPr>
          <w:rFonts w:ascii="Arial" w:hAnsi="Arial" w:cs="Arial"/>
          <w:color w:val="auto"/>
          <w:sz w:val="36"/>
          <w:szCs w:val="36"/>
        </w:rPr>
      </w:pPr>
      <w:r>
        <w:rPr>
          <w:rFonts w:ascii="Arial" w:hAnsi="Arial" w:cs="Arial"/>
          <w:b/>
          <w:bCs/>
          <w:color w:val="auto"/>
          <w:sz w:val="36"/>
          <w:szCs w:val="36"/>
        </w:rPr>
        <w:t>Nuevos nombramientos en la Diócesis de Calahorra y La Calzada-Logroño</w:t>
      </w:r>
    </w:p>
    <w:p w14:paraId="685C09FE" w14:textId="77777777" w:rsidR="00CA31C0" w:rsidRDefault="00CA31C0" w:rsidP="00CA31C0">
      <w:pPr>
        <w:jc w:val="both"/>
        <w:rPr>
          <w:rFonts w:ascii="Arial" w:hAnsi="Arial" w:cs="Arial"/>
          <w:sz w:val="24"/>
          <w:szCs w:val="24"/>
        </w:rPr>
      </w:pPr>
    </w:p>
    <w:p w14:paraId="39D8164C" w14:textId="2B79526E" w:rsidR="00CA31C0" w:rsidRPr="00CA31C0" w:rsidRDefault="00CA31C0" w:rsidP="00CA31C0">
      <w:pPr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sz w:val="24"/>
          <w:szCs w:val="24"/>
        </w:rPr>
        <w:t>Mons. Santos Montoya Torres, obispo de Calahorra y la Calzada-Logroño, ha encomendado los siguientes destinos pastorales:</w:t>
      </w:r>
    </w:p>
    <w:p w14:paraId="31DC426B" w14:textId="77777777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>D. Jorge Alvarado Fernández</w:t>
      </w:r>
      <w:r w:rsidRPr="00CA31C0">
        <w:rPr>
          <w:rFonts w:ascii="Arial" w:hAnsi="Arial" w:cs="Arial"/>
          <w:sz w:val="24"/>
          <w:szCs w:val="24"/>
        </w:rPr>
        <w:t xml:space="preserve">: Párroco de las parroquias de La Purificación de Nuestra Señora, de </w:t>
      </w:r>
      <w:r w:rsidRPr="00CA31C0">
        <w:rPr>
          <w:rFonts w:ascii="Arial" w:hAnsi="Arial" w:cs="Arial"/>
          <w:b/>
          <w:bCs/>
          <w:sz w:val="24"/>
          <w:szCs w:val="24"/>
        </w:rPr>
        <w:t>Leiva</w:t>
      </w:r>
      <w:r w:rsidRPr="00CA31C0">
        <w:rPr>
          <w:rFonts w:ascii="Arial" w:hAnsi="Arial" w:cs="Arial"/>
          <w:sz w:val="24"/>
          <w:szCs w:val="24"/>
        </w:rPr>
        <w:t xml:space="preserve">, de San Esteban Protomártir,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Tormantos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, y de La Asunción de Nuestra Señora,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Villalobar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.; y capellán de las </w:t>
      </w:r>
      <w:r w:rsidRPr="00CA31C0">
        <w:rPr>
          <w:rFonts w:ascii="Arial" w:hAnsi="Arial" w:cs="Arial"/>
          <w:b/>
          <w:bCs/>
          <w:sz w:val="24"/>
          <w:szCs w:val="24"/>
        </w:rPr>
        <w:t>MM Cistercienses</w:t>
      </w:r>
      <w:r w:rsidRPr="00CA31C0">
        <w:rPr>
          <w:rFonts w:ascii="Arial" w:hAnsi="Arial" w:cs="Arial"/>
          <w:sz w:val="24"/>
          <w:szCs w:val="24"/>
        </w:rPr>
        <w:t>, de Santo Domingo de La Calzada.</w:t>
      </w:r>
    </w:p>
    <w:p w14:paraId="69ECD06B" w14:textId="75089E17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>D. Fernando Sancha Zúñiga</w:t>
      </w:r>
      <w:r w:rsidRPr="00CA31C0">
        <w:rPr>
          <w:rFonts w:ascii="Arial" w:hAnsi="Arial" w:cs="Arial"/>
          <w:sz w:val="24"/>
          <w:szCs w:val="24"/>
        </w:rPr>
        <w:t xml:space="preserve">: Párroco de las </w:t>
      </w:r>
      <w:r w:rsidRPr="00CA31C0">
        <w:rPr>
          <w:rFonts w:ascii="Arial" w:hAnsi="Arial" w:cs="Arial"/>
          <w:sz w:val="24"/>
          <w:szCs w:val="24"/>
        </w:rPr>
        <w:t>parroquias de</w:t>
      </w:r>
      <w:r w:rsidRPr="00CA31C0">
        <w:rPr>
          <w:rFonts w:ascii="Arial" w:hAnsi="Arial" w:cs="Arial"/>
          <w:sz w:val="24"/>
          <w:szCs w:val="24"/>
        </w:rPr>
        <w:t xml:space="preserve"> Nuestra Señora de La Expectación,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Badarán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, de La Asunción de Nuestra Señora, de </w:t>
      </w:r>
      <w:r w:rsidRPr="00CA31C0">
        <w:rPr>
          <w:rFonts w:ascii="Arial" w:hAnsi="Arial" w:cs="Arial"/>
          <w:b/>
          <w:bCs/>
          <w:sz w:val="24"/>
          <w:szCs w:val="24"/>
        </w:rPr>
        <w:t>Cárdenas</w:t>
      </w:r>
      <w:r w:rsidRPr="00CA31C0">
        <w:rPr>
          <w:rFonts w:ascii="Arial" w:hAnsi="Arial" w:cs="Arial"/>
          <w:sz w:val="24"/>
          <w:szCs w:val="24"/>
        </w:rPr>
        <w:t xml:space="preserve">, y de Santa María,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Cordovín</w:t>
      </w:r>
      <w:proofErr w:type="spellEnd"/>
      <w:r w:rsidRPr="00CA31C0">
        <w:rPr>
          <w:rFonts w:ascii="Arial" w:hAnsi="Arial" w:cs="Arial"/>
          <w:sz w:val="24"/>
          <w:szCs w:val="24"/>
        </w:rPr>
        <w:t>.</w:t>
      </w:r>
    </w:p>
    <w:p w14:paraId="3D049900" w14:textId="7EC04ED4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 xml:space="preserve">D. Víctor Manuel Jiménez López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Murillas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: Párroco de </w:t>
      </w:r>
      <w:r w:rsidRPr="00CA31C0">
        <w:rPr>
          <w:rFonts w:ascii="Arial" w:hAnsi="Arial" w:cs="Arial"/>
          <w:b/>
          <w:bCs/>
          <w:sz w:val="24"/>
          <w:szCs w:val="24"/>
        </w:rPr>
        <w:t>Santa María de la Redonda</w:t>
      </w:r>
      <w:r w:rsidRPr="00CA31C0">
        <w:rPr>
          <w:rFonts w:ascii="Arial" w:hAnsi="Arial" w:cs="Arial"/>
          <w:sz w:val="24"/>
          <w:szCs w:val="24"/>
        </w:rPr>
        <w:t xml:space="preserve">, de Logroño, y </w:t>
      </w:r>
      <w:r w:rsidRPr="00CA31C0">
        <w:rPr>
          <w:rFonts w:ascii="Arial" w:hAnsi="Arial" w:cs="Arial"/>
          <w:b/>
          <w:bCs/>
          <w:sz w:val="24"/>
          <w:szCs w:val="24"/>
        </w:rPr>
        <w:t xml:space="preserve">Presidente del Cabildo de la </w:t>
      </w:r>
      <w:r w:rsidRPr="00CA31C0">
        <w:rPr>
          <w:rFonts w:ascii="Arial" w:hAnsi="Arial" w:cs="Arial"/>
          <w:b/>
          <w:bCs/>
          <w:sz w:val="24"/>
          <w:szCs w:val="24"/>
        </w:rPr>
        <w:t>Conc</w:t>
      </w:r>
      <w:r w:rsidRPr="00CA31C0">
        <w:rPr>
          <w:rFonts w:ascii="Arial" w:hAnsi="Arial" w:cs="Arial"/>
          <w:b/>
          <w:bCs/>
          <w:sz w:val="24"/>
          <w:szCs w:val="24"/>
        </w:rPr>
        <w:t xml:space="preserve">atedral de Santa María </w:t>
      </w:r>
      <w:r w:rsidR="00CC5333">
        <w:rPr>
          <w:rFonts w:ascii="Arial" w:hAnsi="Arial" w:cs="Arial"/>
          <w:b/>
          <w:bCs/>
          <w:sz w:val="24"/>
          <w:szCs w:val="24"/>
        </w:rPr>
        <w:t xml:space="preserve">de </w:t>
      </w:r>
      <w:r w:rsidRPr="00CA31C0">
        <w:rPr>
          <w:rFonts w:ascii="Arial" w:hAnsi="Arial" w:cs="Arial"/>
          <w:b/>
          <w:bCs/>
          <w:sz w:val="24"/>
          <w:szCs w:val="24"/>
        </w:rPr>
        <w:t>La Redonda</w:t>
      </w:r>
      <w:r w:rsidRPr="00CA31C0">
        <w:rPr>
          <w:rFonts w:ascii="Arial" w:hAnsi="Arial" w:cs="Arial"/>
          <w:sz w:val="24"/>
          <w:szCs w:val="24"/>
        </w:rPr>
        <w:t>, de Logroño, además de su destino actual</w:t>
      </w:r>
      <w:r w:rsidR="00DD4DAB">
        <w:rPr>
          <w:rFonts w:ascii="Arial" w:hAnsi="Arial" w:cs="Arial"/>
          <w:sz w:val="24"/>
          <w:szCs w:val="24"/>
        </w:rPr>
        <w:t xml:space="preserve"> (Vicario de Pastoral de la Diócesis)</w:t>
      </w:r>
    </w:p>
    <w:p w14:paraId="746E5FB3" w14:textId="46F0E299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 xml:space="preserve">D. Guy Richard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Biasalamoko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: Administrador parroquial de las parroquias de San Martín, de </w:t>
      </w:r>
      <w:r w:rsidRPr="00CA31C0">
        <w:rPr>
          <w:rFonts w:ascii="Arial" w:hAnsi="Arial" w:cs="Arial"/>
          <w:b/>
          <w:bCs/>
          <w:sz w:val="24"/>
          <w:szCs w:val="24"/>
        </w:rPr>
        <w:t>Ortigosa</w:t>
      </w:r>
      <w:r w:rsidRPr="00CA31C0">
        <w:rPr>
          <w:rFonts w:ascii="Arial" w:hAnsi="Arial" w:cs="Arial"/>
          <w:b/>
          <w:bCs/>
          <w:sz w:val="24"/>
          <w:szCs w:val="24"/>
        </w:rPr>
        <w:t xml:space="preserve"> de Cameros</w:t>
      </w:r>
      <w:r w:rsidRPr="00CA31C0">
        <w:rPr>
          <w:rFonts w:ascii="Arial" w:hAnsi="Arial" w:cs="Arial"/>
          <w:sz w:val="24"/>
          <w:szCs w:val="24"/>
        </w:rPr>
        <w:t xml:space="preserve">, de San Martín, de </w:t>
      </w:r>
      <w:r w:rsidRPr="00CA31C0">
        <w:rPr>
          <w:rFonts w:ascii="Arial" w:hAnsi="Arial" w:cs="Arial"/>
          <w:b/>
          <w:bCs/>
          <w:sz w:val="24"/>
          <w:szCs w:val="24"/>
        </w:rPr>
        <w:t>Nieva</w:t>
      </w:r>
      <w:r w:rsidRPr="00CA31C0">
        <w:rPr>
          <w:rFonts w:ascii="Arial" w:hAnsi="Arial" w:cs="Arial"/>
          <w:sz w:val="24"/>
          <w:szCs w:val="24"/>
        </w:rPr>
        <w:t xml:space="preserve"> </w:t>
      </w:r>
      <w:r w:rsidRPr="00CA31C0">
        <w:rPr>
          <w:rFonts w:ascii="Arial" w:hAnsi="Arial" w:cs="Arial"/>
          <w:b/>
          <w:bCs/>
          <w:sz w:val="24"/>
          <w:szCs w:val="24"/>
        </w:rPr>
        <w:t>de Cameros</w:t>
      </w:r>
      <w:r w:rsidRPr="00CA31C0">
        <w:rPr>
          <w:rFonts w:ascii="Arial" w:hAnsi="Arial" w:cs="Arial"/>
          <w:sz w:val="24"/>
          <w:szCs w:val="24"/>
        </w:rPr>
        <w:t xml:space="preserve">, de Santa María de Las Heras, de </w:t>
      </w:r>
      <w:r w:rsidRPr="00CA31C0">
        <w:rPr>
          <w:rFonts w:ascii="Arial" w:hAnsi="Arial" w:cs="Arial"/>
          <w:b/>
          <w:bCs/>
          <w:sz w:val="24"/>
          <w:szCs w:val="24"/>
        </w:rPr>
        <w:t>El Rasillo</w:t>
      </w:r>
      <w:r w:rsidRPr="00CA31C0">
        <w:rPr>
          <w:rFonts w:ascii="Arial" w:hAnsi="Arial" w:cs="Arial"/>
          <w:sz w:val="24"/>
          <w:szCs w:val="24"/>
        </w:rPr>
        <w:t xml:space="preserve">, de la Visitación de Nuestra Señora,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Montemediano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., y de Nuestra Señora del Buen Suceso,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Peñaloscintos</w:t>
      </w:r>
      <w:proofErr w:type="spellEnd"/>
      <w:r w:rsidRPr="00CA31C0">
        <w:rPr>
          <w:rFonts w:ascii="Arial" w:hAnsi="Arial" w:cs="Arial"/>
          <w:sz w:val="24"/>
          <w:szCs w:val="24"/>
        </w:rPr>
        <w:t>.</w:t>
      </w:r>
    </w:p>
    <w:p w14:paraId="495A59E7" w14:textId="52C5AA2F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 xml:space="preserve">D. Desiré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Kizungu</w:t>
      </w:r>
      <w:proofErr w:type="spellEnd"/>
      <w:r w:rsidRPr="00CA31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Mulinga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: Párroco de las parroquias de San Andrés,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Santurde</w:t>
      </w:r>
      <w:proofErr w:type="spellEnd"/>
      <w:r w:rsidRPr="00CA31C0">
        <w:rPr>
          <w:rFonts w:ascii="Arial" w:hAnsi="Arial" w:cs="Arial"/>
          <w:b/>
          <w:bCs/>
          <w:sz w:val="24"/>
          <w:szCs w:val="24"/>
        </w:rPr>
        <w:t xml:space="preserve"> de Rioja</w:t>
      </w:r>
      <w:r w:rsidRPr="00CA31C0">
        <w:rPr>
          <w:rFonts w:ascii="Arial" w:hAnsi="Arial" w:cs="Arial"/>
          <w:sz w:val="24"/>
          <w:szCs w:val="24"/>
        </w:rPr>
        <w:t xml:space="preserve">, de San Jorge,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Santurdejo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 y de San Martín, de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lastRenderedPageBreak/>
        <w:t>Pazuengos</w:t>
      </w:r>
      <w:proofErr w:type="spellEnd"/>
      <w:r w:rsidRPr="00CA31C0">
        <w:rPr>
          <w:rFonts w:ascii="Arial" w:hAnsi="Arial" w:cs="Arial"/>
          <w:sz w:val="24"/>
          <w:szCs w:val="24"/>
        </w:rPr>
        <w:t>, además de su destino actual</w:t>
      </w:r>
      <w:r w:rsidR="00DD4DAB">
        <w:rPr>
          <w:rFonts w:ascii="Arial" w:hAnsi="Arial" w:cs="Arial"/>
          <w:sz w:val="24"/>
          <w:szCs w:val="24"/>
        </w:rPr>
        <w:t xml:space="preserve"> (Párroco de Ezcaray, </w:t>
      </w:r>
      <w:proofErr w:type="spellStart"/>
      <w:r w:rsidR="00DD4DAB">
        <w:rPr>
          <w:rFonts w:ascii="Arial" w:hAnsi="Arial" w:cs="Arial"/>
          <w:sz w:val="24"/>
          <w:szCs w:val="24"/>
        </w:rPr>
        <w:t>Ojacastro</w:t>
      </w:r>
      <w:proofErr w:type="spellEnd"/>
      <w:r w:rsidR="00DD4DAB">
        <w:rPr>
          <w:rFonts w:ascii="Arial" w:hAnsi="Arial" w:cs="Arial"/>
          <w:sz w:val="24"/>
          <w:szCs w:val="24"/>
        </w:rPr>
        <w:t xml:space="preserve"> y Valgañón).</w:t>
      </w:r>
    </w:p>
    <w:p w14:paraId="2A37C0C5" w14:textId="172EDD8C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 xml:space="preserve">D. Elías Laguna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Salueña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: Colaborador de la parroquia de </w:t>
      </w:r>
      <w:r w:rsidRPr="00CA31C0">
        <w:rPr>
          <w:rFonts w:ascii="Arial" w:hAnsi="Arial" w:cs="Arial"/>
          <w:b/>
          <w:bCs/>
          <w:sz w:val="24"/>
          <w:szCs w:val="24"/>
        </w:rPr>
        <w:t>Nuestra Señora de La Vid</w:t>
      </w:r>
      <w:r w:rsidRPr="00CA31C0">
        <w:rPr>
          <w:rFonts w:ascii="Arial" w:hAnsi="Arial" w:cs="Arial"/>
          <w:sz w:val="24"/>
          <w:szCs w:val="24"/>
        </w:rPr>
        <w:t>, de Logroño, además de su destino actual</w:t>
      </w:r>
      <w:r w:rsidR="00DD4DAB">
        <w:rPr>
          <w:rFonts w:ascii="Arial" w:hAnsi="Arial" w:cs="Arial"/>
          <w:sz w:val="24"/>
          <w:szCs w:val="24"/>
        </w:rPr>
        <w:t xml:space="preserve"> (Párroco de </w:t>
      </w:r>
      <w:proofErr w:type="spellStart"/>
      <w:r w:rsidR="00DD4DAB">
        <w:rPr>
          <w:rFonts w:ascii="Arial" w:hAnsi="Arial" w:cs="Arial"/>
          <w:sz w:val="24"/>
          <w:szCs w:val="24"/>
        </w:rPr>
        <w:t>Sorzano</w:t>
      </w:r>
      <w:proofErr w:type="spellEnd"/>
      <w:r w:rsidR="00DD4DAB">
        <w:rPr>
          <w:rFonts w:ascii="Arial" w:hAnsi="Arial" w:cs="Arial"/>
          <w:sz w:val="24"/>
          <w:szCs w:val="24"/>
        </w:rPr>
        <w:t xml:space="preserve">). </w:t>
      </w:r>
    </w:p>
    <w:p w14:paraId="37EB14D7" w14:textId="77777777" w:rsidR="00CA31C0" w:rsidRPr="00CA31C0" w:rsidRDefault="00CA31C0" w:rsidP="00CA31C0">
      <w:pPr>
        <w:pStyle w:val="Prrafodelista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A31C0">
        <w:rPr>
          <w:rFonts w:ascii="Arial" w:hAnsi="Arial" w:cs="Arial"/>
          <w:b/>
          <w:bCs/>
          <w:sz w:val="24"/>
          <w:szCs w:val="24"/>
        </w:rPr>
        <w:t xml:space="preserve">D. Federico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Nalda</w:t>
      </w:r>
      <w:proofErr w:type="spellEnd"/>
      <w:r w:rsidRPr="00CA31C0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A31C0">
        <w:rPr>
          <w:rFonts w:ascii="Arial" w:hAnsi="Arial" w:cs="Arial"/>
          <w:b/>
          <w:bCs/>
          <w:sz w:val="24"/>
          <w:szCs w:val="24"/>
        </w:rPr>
        <w:t>Terroba</w:t>
      </w:r>
      <w:proofErr w:type="spellEnd"/>
      <w:r w:rsidRPr="00CA31C0">
        <w:rPr>
          <w:rFonts w:ascii="Arial" w:hAnsi="Arial" w:cs="Arial"/>
          <w:sz w:val="24"/>
          <w:szCs w:val="24"/>
        </w:rPr>
        <w:t xml:space="preserve">: Capellán de la </w:t>
      </w:r>
      <w:r w:rsidRPr="00CA31C0">
        <w:rPr>
          <w:rFonts w:ascii="Arial" w:hAnsi="Arial" w:cs="Arial"/>
          <w:b/>
          <w:bCs/>
          <w:sz w:val="24"/>
          <w:szCs w:val="24"/>
        </w:rPr>
        <w:t>Iglesia de San Bartolomé</w:t>
      </w:r>
      <w:r w:rsidRPr="00CA31C0">
        <w:rPr>
          <w:rFonts w:ascii="Arial" w:hAnsi="Arial" w:cs="Arial"/>
          <w:sz w:val="24"/>
          <w:szCs w:val="24"/>
        </w:rPr>
        <w:t>, de Logroño</w:t>
      </w:r>
    </w:p>
    <w:p w14:paraId="786DD897" w14:textId="0D48C1E6" w:rsidR="00497CD0" w:rsidRPr="00497CD0" w:rsidRDefault="00497CD0" w:rsidP="00CA31C0">
      <w:pPr>
        <w:spacing w:after="200" w:line="276" w:lineRule="auto"/>
        <w:ind w:firstLine="708"/>
        <w:jc w:val="both"/>
        <w:rPr>
          <w:rFonts w:ascii="Arial" w:hAnsi="Arial" w:cs="Arial"/>
          <w:sz w:val="32"/>
          <w:szCs w:val="32"/>
        </w:rPr>
      </w:pPr>
    </w:p>
    <w:sectPr w:rsidR="00497CD0" w:rsidRPr="00497CD0" w:rsidSect="009A207E">
      <w:headerReference w:type="default" r:id="rId9"/>
      <w:footerReference w:type="default" r:id="rId10"/>
      <w:type w:val="continuous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8F61B" w14:textId="77777777" w:rsidR="00F70AEB" w:rsidRDefault="00F70AEB" w:rsidP="00DF20E9">
      <w:pPr>
        <w:spacing w:after="0" w:line="240" w:lineRule="auto"/>
      </w:pPr>
      <w:r>
        <w:separator/>
      </w:r>
    </w:p>
  </w:endnote>
  <w:endnote w:type="continuationSeparator" w:id="0">
    <w:p w14:paraId="1270E2B3" w14:textId="77777777" w:rsidR="00F70AEB" w:rsidRDefault="00F70AEB" w:rsidP="00DF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ECB3" w14:textId="77777777" w:rsidR="00706B72" w:rsidRDefault="00706B72">
    <w:pPr>
      <w:pStyle w:val="Piedepgina"/>
    </w:pPr>
    <w:r>
      <w:ptab w:relativeTo="margin" w:alignment="center" w:leader="none"/>
    </w:r>
    <w:r>
      <w:t xml:space="preserve">Diócesis de Calahorra y La Calzada-Logroño </w:t>
    </w:r>
  </w:p>
  <w:p w14:paraId="2D9F7B26" w14:textId="77777777" w:rsidR="00706B72" w:rsidRDefault="00706B72" w:rsidP="00706B72">
    <w:pPr>
      <w:pStyle w:val="Piedepgina"/>
      <w:jc w:val="center"/>
    </w:pPr>
    <w:r>
      <w:t>Calle Obispo Fidel García 1, 26004, Logroño</w:t>
    </w:r>
  </w:p>
  <w:p w14:paraId="5A443EC3" w14:textId="77777777" w:rsidR="00706B72" w:rsidRDefault="00706B72" w:rsidP="00706B72">
    <w:pPr>
      <w:pStyle w:val="Piedepgina"/>
      <w:jc w:val="center"/>
    </w:pPr>
    <w:r>
      <w:t>941 27 00 08 / 695 582 097</w:t>
    </w:r>
  </w:p>
  <w:p w14:paraId="0728B681" w14:textId="77777777" w:rsidR="00706B72" w:rsidRDefault="00706B72" w:rsidP="00706B72">
    <w:pPr>
      <w:pStyle w:val="Piedepgina"/>
      <w:jc w:val="center"/>
    </w:pPr>
    <w:r>
      <w:tab/>
    </w:r>
    <w:hyperlink r:id="rId1" w:history="1">
      <w:r w:rsidRPr="00EA78F2">
        <w:rPr>
          <w:rStyle w:val="Hipervnculo"/>
        </w:rPr>
        <w:t>comunicacion@iglesiaenlarioja.org</w:t>
      </w:r>
    </w:hyperlink>
    <w:r>
      <w:t xml:space="preserve">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40339" w14:textId="77777777" w:rsidR="00F70AEB" w:rsidRDefault="00F70AEB" w:rsidP="00DF20E9">
      <w:pPr>
        <w:spacing w:after="0" w:line="240" w:lineRule="auto"/>
      </w:pPr>
      <w:r>
        <w:separator/>
      </w:r>
    </w:p>
  </w:footnote>
  <w:footnote w:type="continuationSeparator" w:id="0">
    <w:p w14:paraId="0F585830" w14:textId="77777777" w:rsidR="00F70AEB" w:rsidRDefault="00F70AEB" w:rsidP="00DF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22F17" w14:textId="77777777" w:rsidR="00DF20E9" w:rsidRDefault="00DF20E9" w:rsidP="00DF20E9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242E"/>
    <w:multiLevelType w:val="hybridMultilevel"/>
    <w:tmpl w:val="97C61A76"/>
    <w:lvl w:ilvl="0" w:tplc="A5ECEA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753A7"/>
    <w:multiLevelType w:val="multilevel"/>
    <w:tmpl w:val="E0325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7B01AF"/>
    <w:multiLevelType w:val="multilevel"/>
    <w:tmpl w:val="861EB8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35A3C"/>
    <w:multiLevelType w:val="hybridMultilevel"/>
    <w:tmpl w:val="548CFE4A"/>
    <w:lvl w:ilvl="0" w:tplc="66A8AB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B13EB"/>
    <w:multiLevelType w:val="multilevel"/>
    <w:tmpl w:val="ABAE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7B7088"/>
    <w:multiLevelType w:val="hybridMultilevel"/>
    <w:tmpl w:val="9C22660A"/>
    <w:lvl w:ilvl="0" w:tplc="A49475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771E5"/>
    <w:multiLevelType w:val="hybridMultilevel"/>
    <w:tmpl w:val="7D56E6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73E4C"/>
    <w:multiLevelType w:val="hybridMultilevel"/>
    <w:tmpl w:val="2EDE62F4"/>
    <w:lvl w:ilvl="0" w:tplc="4F6C72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17F96"/>
    <w:multiLevelType w:val="hybridMultilevel"/>
    <w:tmpl w:val="C5A24C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10E29"/>
    <w:multiLevelType w:val="hybridMultilevel"/>
    <w:tmpl w:val="196CB068"/>
    <w:lvl w:ilvl="0" w:tplc="0AC0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10F62"/>
    <w:multiLevelType w:val="hybridMultilevel"/>
    <w:tmpl w:val="1F766720"/>
    <w:lvl w:ilvl="0" w:tplc="5ACEF3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63B6B"/>
    <w:multiLevelType w:val="hybridMultilevel"/>
    <w:tmpl w:val="0EE6E7A4"/>
    <w:lvl w:ilvl="0" w:tplc="D3A88A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177D9"/>
    <w:multiLevelType w:val="multilevel"/>
    <w:tmpl w:val="2BCC9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6C67A8"/>
    <w:multiLevelType w:val="hybridMultilevel"/>
    <w:tmpl w:val="E4565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2A31B7"/>
    <w:multiLevelType w:val="hybridMultilevel"/>
    <w:tmpl w:val="64DA5712"/>
    <w:lvl w:ilvl="0" w:tplc="41666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863A4"/>
    <w:multiLevelType w:val="hybridMultilevel"/>
    <w:tmpl w:val="0F28C12E"/>
    <w:lvl w:ilvl="0" w:tplc="EB5E031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7497F"/>
    <w:multiLevelType w:val="multilevel"/>
    <w:tmpl w:val="940C0A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020D44"/>
    <w:multiLevelType w:val="hybridMultilevel"/>
    <w:tmpl w:val="3CB695FC"/>
    <w:lvl w:ilvl="0" w:tplc="7D606CE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C6325"/>
    <w:multiLevelType w:val="hybridMultilevel"/>
    <w:tmpl w:val="79DA31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F03012"/>
    <w:multiLevelType w:val="hybridMultilevel"/>
    <w:tmpl w:val="3864E3F2"/>
    <w:lvl w:ilvl="0" w:tplc="553C73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34806"/>
    <w:multiLevelType w:val="multilevel"/>
    <w:tmpl w:val="8A80DD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C6661A"/>
    <w:multiLevelType w:val="hybridMultilevel"/>
    <w:tmpl w:val="4B1CF7F2"/>
    <w:lvl w:ilvl="0" w:tplc="A094D682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6948221">
    <w:abstractNumId w:val="17"/>
  </w:num>
  <w:num w:numId="2" w16cid:durableId="59639551">
    <w:abstractNumId w:val="15"/>
  </w:num>
  <w:num w:numId="3" w16cid:durableId="1160342987">
    <w:abstractNumId w:val="13"/>
  </w:num>
  <w:num w:numId="4" w16cid:durableId="1039010879">
    <w:abstractNumId w:val="7"/>
  </w:num>
  <w:num w:numId="5" w16cid:durableId="1484665475">
    <w:abstractNumId w:val="14"/>
  </w:num>
  <w:num w:numId="6" w16cid:durableId="1253053866">
    <w:abstractNumId w:val="0"/>
  </w:num>
  <w:num w:numId="7" w16cid:durableId="1654291801">
    <w:abstractNumId w:val="11"/>
  </w:num>
  <w:num w:numId="8" w16cid:durableId="1240940175">
    <w:abstractNumId w:val="3"/>
  </w:num>
  <w:num w:numId="9" w16cid:durableId="26950198">
    <w:abstractNumId w:val="10"/>
  </w:num>
  <w:num w:numId="10" w16cid:durableId="463475026">
    <w:abstractNumId w:val="12"/>
  </w:num>
  <w:num w:numId="11" w16cid:durableId="510029604">
    <w:abstractNumId w:val="5"/>
  </w:num>
  <w:num w:numId="12" w16cid:durableId="935478505">
    <w:abstractNumId w:val="19"/>
  </w:num>
  <w:num w:numId="13" w16cid:durableId="1058673712">
    <w:abstractNumId w:val="1"/>
  </w:num>
  <w:num w:numId="14" w16cid:durableId="1373068517">
    <w:abstractNumId w:val="18"/>
  </w:num>
  <w:num w:numId="15" w16cid:durableId="758717274">
    <w:abstractNumId w:val="4"/>
  </w:num>
  <w:num w:numId="16" w16cid:durableId="1748115565">
    <w:abstractNumId w:val="16"/>
  </w:num>
  <w:num w:numId="17" w16cid:durableId="2027705973">
    <w:abstractNumId w:val="2"/>
  </w:num>
  <w:num w:numId="18" w16cid:durableId="1265503156">
    <w:abstractNumId w:val="20"/>
  </w:num>
  <w:num w:numId="19" w16cid:durableId="19231742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42645394">
    <w:abstractNumId w:val="9"/>
  </w:num>
  <w:num w:numId="21" w16cid:durableId="722559856">
    <w:abstractNumId w:val="21"/>
  </w:num>
  <w:num w:numId="22" w16cid:durableId="877081817">
    <w:abstractNumId w:val="6"/>
  </w:num>
  <w:num w:numId="23" w16cid:durableId="5391253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0E9"/>
    <w:rsid w:val="0000370C"/>
    <w:rsid w:val="0000673D"/>
    <w:rsid w:val="00006B50"/>
    <w:rsid w:val="000248C5"/>
    <w:rsid w:val="00025188"/>
    <w:rsid w:val="00043968"/>
    <w:rsid w:val="00043AE9"/>
    <w:rsid w:val="000459FF"/>
    <w:rsid w:val="0004747B"/>
    <w:rsid w:val="00052E96"/>
    <w:rsid w:val="00053001"/>
    <w:rsid w:val="00055103"/>
    <w:rsid w:val="00063D7E"/>
    <w:rsid w:val="00080D10"/>
    <w:rsid w:val="000819A5"/>
    <w:rsid w:val="000868C8"/>
    <w:rsid w:val="00086ACA"/>
    <w:rsid w:val="000925D2"/>
    <w:rsid w:val="0009415D"/>
    <w:rsid w:val="000A009E"/>
    <w:rsid w:val="000A1F68"/>
    <w:rsid w:val="000A504E"/>
    <w:rsid w:val="000C6120"/>
    <w:rsid w:val="000D06B6"/>
    <w:rsid w:val="000D18DE"/>
    <w:rsid w:val="000D4EA7"/>
    <w:rsid w:val="000D5792"/>
    <w:rsid w:val="000E1478"/>
    <w:rsid w:val="000E347A"/>
    <w:rsid w:val="000E5F13"/>
    <w:rsid w:val="00107D7F"/>
    <w:rsid w:val="00116E7B"/>
    <w:rsid w:val="0012342B"/>
    <w:rsid w:val="00126855"/>
    <w:rsid w:val="00135DF7"/>
    <w:rsid w:val="00136CFB"/>
    <w:rsid w:val="00140488"/>
    <w:rsid w:val="001479C1"/>
    <w:rsid w:val="00155F07"/>
    <w:rsid w:val="00162004"/>
    <w:rsid w:val="0017032C"/>
    <w:rsid w:val="00181410"/>
    <w:rsid w:val="001939E3"/>
    <w:rsid w:val="00193B85"/>
    <w:rsid w:val="001A5D20"/>
    <w:rsid w:val="001A68F1"/>
    <w:rsid w:val="001A6BE2"/>
    <w:rsid w:val="001C1933"/>
    <w:rsid w:val="001C7F8A"/>
    <w:rsid w:val="001D518B"/>
    <w:rsid w:val="001E18B8"/>
    <w:rsid w:val="001F643A"/>
    <w:rsid w:val="001F6819"/>
    <w:rsid w:val="0020332B"/>
    <w:rsid w:val="002320CA"/>
    <w:rsid w:val="002332EB"/>
    <w:rsid w:val="00233662"/>
    <w:rsid w:val="00243E99"/>
    <w:rsid w:val="00245944"/>
    <w:rsid w:val="0025470A"/>
    <w:rsid w:val="00257818"/>
    <w:rsid w:val="0026349B"/>
    <w:rsid w:val="00264D75"/>
    <w:rsid w:val="00290D3B"/>
    <w:rsid w:val="002A31DD"/>
    <w:rsid w:val="002C031A"/>
    <w:rsid w:val="002C2B8A"/>
    <w:rsid w:val="002D5268"/>
    <w:rsid w:val="002D67F9"/>
    <w:rsid w:val="002E43B2"/>
    <w:rsid w:val="002F7439"/>
    <w:rsid w:val="00304607"/>
    <w:rsid w:val="003354FE"/>
    <w:rsid w:val="00344F79"/>
    <w:rsid w:val="00351512"/>
    <w:rsid w:val="00351B75"/>
    <w:rsid w:val="003562FB"/>
    <w:rsid w:val="00356AA9"/>
    <w:rsid w:val="00365D0F"/>
    <w:rsid w:val="00366492"/>
    <w:rsid w:val="003710CB"/>
    <w:rsid w:val="00381466"/>
    <w:rsid w:val="00390C93"/>
    <w:rsid w:val="003919B6"/>
    <w:rsid w:val="00393A7A"/>
    <w:rsid w:val="003A3787"/>
    <w:rsid w:val="003B66DA"/>
    <w:rsid w:val="003C1D2B"/>
    <w:rsid w:val="003D4030"/>
    <w:rsid w:val="00401479"/>
    <w:rsid w:val="0040280D"/>
    <w:rsid w:val="00404511"/>
    <w:rsid w:val="00406FFC"/>
    <w:rsid w:val="00454997"/>
    <w:rsid w:val="00456F37"/>
    <w:rsid w:val="00462A0B"/>
    <w:rsid w:val="004637DC"/>
    <w:rsid w:val="00464047"/>
    <w:rsid w:val="004749F5"/>
    <w:rsid w:val="00482DA7"/>
    <w:rsid w:val="00486AA7"/>
    <w:rsid w:val="00486CF5"/>
    <w:rsid w:val="00487F32"/>
    <w:rsid w:val="00494582"/>
    <w:rsid w:val="00497CD0"/>
    <w:rsid w:val="004A0D00"/>
    <w:rsid w:val="004A7B97"/>
    <w:rsid w:val="004C38AD"/>
    <w:rsid w:val="004D412C"/>
    <w:rsid w:val="004D5D61"/>
    <w:rsid w:val="004E1435"/>
    <w:rsid w:val="004F377C"/>
    <w:rsid w:val="00503AA8"/>
    <w:rsid w:val="00505F38"/>
    <w:rsid w:val="005065AC"/>
    <w:rsid w:val="00510C5E"/>
    <w:rsid w:val="005167EA"/>
    <w:rsid w:val="00517549"/>
    <w:rsid w:val="005229C4"/>
    <w:rsid w:val="00523D26"/>
    <w:rsid w:val="00543376"/>
    <w:rsid w:val="0055085E"/>
    <w:rsid w:val="00555E03"/>
    <w:rsid w:val="00560997"/>
    <w:rsid w:val="005627A5"/>
    <w:rsid w:val="005630B6"/>
    <w:rsid w:val="00565D1F"/>
    <w:rsid w:val="0057431B"/>
    <w:rsid w:val="005916D7"/>
    <w:rsid w:val="005B0DD5"/>
    <w:rsid w:val="005D35FB"/>
    <w:rsid w:val="005D77E1"/>
    <w:rsid w:val="005D787A"/>
    <w:rsid w:val="00600435"/>
    <w:rsid w:val="0060438E"/>
    <w:rsid w:val="00604D0A"/>
    <w:rsid w:val="0061447B"/>
    <w:rsid w:val="006363FC"/>
    <w:rsid w:val="00646010"/>
    <w:rsid w:val="00647528"/>
    <w:rsid w:val="006503FA"/>
    <w:rsid w:val="006534EB"/>
    <w:rsid w:val="00654DC5"/>
    <w:rsid w:val="00667283"/>
    <w:rsid w:val="00670B72"/>
    <w:rsid w:val="006A1364"/>
    <w:rsid w:val="006A1BD5"/>
    <w:rsid w:val="006B084A"/>
    <w:rsid w:val="006B6452"/>
    <w:rsid w:val="006C0233"/>
    <w:rsid w:val="006C4732"/>
    <w:rsid w:val="006C71BA"/>
    <w:rsid w:val="006D7317"/>
    <w:rsid w:val="006D7FBA"/>
    <w:rsid w:val="006E6BD6"/>
    <w:rsid w:val="006E7EBF"/>
    <w:rsid w:val="006F1C56"/>
    <w:rsid w:val="007013AC"/>
    <w:rsid w:val="00706B72"/>
    <w:rsid w:val="00706BB6"/>
    <w:rsid w:val="00715D0B"/>
    <w:rsid w:val="00722FEB"/>
    <w:rsid w:val="00723A49"/>
    <w:rsid w:val="00731DE0"/>
    <w:rsid w:val="007652D1"/>
    <w:rsid w:val="0077162F"/>
    <w:rsid w:val="00773606"/>
    <w:rsid w:val="007835E3"/>
    <w:rsid w:val="007A195C"/>
    <w:rsid w:val="007A2732"/>
    <w:rsid w:val="007A31EA"/>
    <w:rsid w:val="007B1065"/>
    <w:rsid w:val="007B3CA9"/>
    <w:rsid w:val="007E08E3"/>
    <w:rsid w:val="007E543D"/>
    <w:rsid w:val="007E57EA"/>
    <w:rsid w:val="007F4C7F"/>
    <w:rsid w:val="00803E89"/>
    <w:rsid w:val="008071FA"/>
    <w:rsid w:val="00822ACE"/>
    <w:rsid w:val="0082565F"/>
    <w:rsid w:val="00825B51"/>
    <w:rsid w:val="00827D3C"/>
    <w:rsid w:val="00835DAF"/>
    <w:rsid w:val="008405A0"/>
    <w:rsid w:val="00844EBD"/>
    <w:rsid w:val="00852DC9"/>
    <w:rsid w:val="0085398B"/>
    <w:rsid w:val="008545E1"/>
    <w:rsid w:val="008569AF"/>
    <w:rsid w:val="0085703E"/>
    <w:rsid w:val="00873535"/>
    <w:rsid w:val="00876884"/>
    <w:rsid w:val="00882CAB"/>
    <w:rsid w:val="00887902"/>
    <w:rsid w:val="00893688"/>
    <w:rsid w:val="008A2D37"/>
    <w:rsid w:val="008B4EE7"/>
    <w:rsid w:val="008D25AA"/>
    <w:rsid w:val="008D6841"/>
    <w:rsid w:val="008D7A9C"/>
    <w:rsid w:val="008E7D5C"/>
    <w:rsid w:val="008F66B9"/>
    <w:rsid w:val="00925879"/>
    <w:rsid w:val="00927606"/>
    <w:rsid w:val="00935EE9"/>
    <w:rsid w:val="00937692"/>
    <w:rsid w:val="00940DCF"/>
    <w:rsid w:val="00944235"/>
    <w:rsid w:val="009541A4"/>
    <w:rsid w:val="00955198"/>
    <w:rsid w:val="0095732E"/>
    <w:rsid w:val="0096018B"/>
    <w:rsid w:val="00961F45"/>
    <w:rsid w:val="00966E10"/>
    <w:rsid w:val="009710ED"/>
    <w:rsid w:val="009A1ED8"/>
    <w:rsid w:val="009A207E"/>
    <w:rsid w:val="009B149F"/>
    <w:rsid w:val="009C322C"/>
    <w:rsid w:val="009C3BC2"/>
    <w:rsid w:val="009C79E7"/>
    <w:rsid w:val="009C7ACA"/>
    <w:rsid w:val="009E076A"/>
    <w:rsid w:val="009E4E48"/>
    <w:rsid w:val="009E6241"/>
    <w:rsid w:val="009F1116"/>
    <w:rsid w:val="009F2679"/>
    <w:rsid w:val="00A03118"/>
    <w:rsid w:val="00A06CCC"/>
    <w:rsid w:val="00A12D62"/>
    <w:rsid w:val="00A169CA"/>
    <w:rsid w:val="00A20C9D"/>
    <w:rsid w:val="00A242BB"/>
    <w:rsid w:val="00A313A2"/>
    <w:rsid w:val="00A4538A"/>
    <w:rsid w:val="00A46783"/>
    <w:rsid w:val="00A50803"/>
    <w:rsid w:val="00A53EB1"/>
    <w:rsid w:val="00A67F55"/>
    <w:rsid w:val="00A76C31"/>
    <w:rsid w:val="00A7779A"/>
    <w:rsid w:val="00A842F6"/>
    <w:rsid w:val="00A852F7"/>
    <w:rsid w:val="00A85338"/>
    <w:rsid w:val="00A86BDA"/>
    <w:rsid w:val="00A92933"/>
    <w:rsid w:val="00A96E9D"/>
    <w:rsid w:val="00AA0AD6"/>
    <w:rsid w:val="00AA418B"/>
    <w:rsid w:val="00AA4B5D"/>
    <w:rsid w:val="00AB7306"/>
    <w:rsid w:val="00AC7443"/>
    <w:rsid w:val="00AC7B12"/>
    <w:rsid w:val="00AD03E5"/>
    <w:rsid w:val="00AE42DF"/>
    <w:rsid w:val="00AF040B"/>
    <w:rsid w:val="00B346CD"/>
    <w:rsid w:val="00B36C85"/>
    <w:rsid w:val="00B42742"/>
    <w:rsid w:val="00B51B8A"/>
    <w:rsid w:val="00B51C87"/>
    <w:rsid w:val="00B5561C"/>
    <w:rsid w:val="00B63BD4"/>
    <w:rsid w:val="00B63F93"/>
    <w:rsid w:val="00B77556"/>
    <w:rsid w:val="00B80D90"/>
    <w:rsid w:val="00B853AE"/>
    <w:rsid w:val="00BA7021"/>
    <w:rsid w:val="00BB46BD"/>
    <w:rsid w:val="00BC3ADB"/>
    <w:rsid w:val="00BC4496"/>
    <w:rsid w:val="00BD79ED"/>
    <w:rsid w:val="00BF074A"/>
    <w:rsid w:val="00BF147D"/>
    <w:rsid w:val="00C005EF"/>
    <w:rsid w:val="00C02716"/>
    <w:rsid w:val="00C12268"/>
    <w:rsid w:val="00C164A1"/>
    <w:rsid w:val="00C17ECC"/>
    <w:rsid w:val="00C35129"/>
    <w:rsid w:val="00C35837"/>
    <w:rsid w:val="00C3598D"/>
    <w:rsid w:val="00C445A8"/>
    <w:rsid w:val="00C44E71"/>
    <w:rsid w:val="00C50B5E"/>
    <w:rsid w:val="00C52816"/>
    <w:rsid w:val="00C558E5"/>
    <w:rsid w:val="00C70E8C"/>
    <w:rsid w:val="00C85EB9"/>
    <w:rsid w:val="00CA158F"/>
    <w:rsid w:val="00CA31C0"/>
    <w:rsid w:val="00CA3394"/>
    <w:rsid w:val="00CB04BF"/>
    <w:rsid w:val="00CB1DE0"/>
    <w:rsid w:val="00CC5333"/>
    <w:rsid w:val="00CD3DF8"/>
    <w:rsid w:val="00CD4201"/>
    <w:rsid w:val="00CE2C06"/>
    <w:rsid w:val="00CE69B2"/>
    <w:rsid w:val="00CF5045"/>
    <w:rsid w:val="00D16DC5"/>
    <w:rsid w:val="00D32811"/>
    <w:rsid w:val="00D330DF"/>
    <w:rsid w:val="00D333ED"/>
    <w:rsid w:val="00D34DAD"/>
    <w:rsid w:val="00D478EB"/>
    <w:rsid w:val="00D50ED7"/>
    <w:rsid w:val="00D5460F"/>
    <w:rsid w:val="00D60EED"/>
    <w:rsid w:val="00DA1CCC"/>
    <w:rsid w:val="00DA1D68"/>
    <w:rsid w:val="00DA2EF2"/>
    <w:rsid w:val="00DA61B5"/>
    <w:rsid w:val="00DC3447"/>
    <w:rsid w:val="00DD250C"/>
    <w:rsid w:val="00DD4DAB"/>
    <w:rsid w:val="00DF1B4C"/>
    <w:rsid w:val="00DF20E9"/>
    <w:rsid w:val="00DF33B5"/>
    <w:rsid w:val="00DF703E"/>
    <w:rsid w:val="00DF796A"/>
    <w:rsid w:val="00E01173"/>
    <w:rsid w:val="00E02266"/>
    <w:rsid w:val="00E17C7B"/>
    <w:rsid w:val="00E23A3A"/>
    <w:rsid w:val="00E2587C"/>
    <w:rsid w:val="00E30505"/>
    <w:rsid w:val="00E32E1E"/>
    <w:rsid w:val="00E35063"/>
    <w:rsid w:val="00E4066E"/>
    <w:rsid w:val="00E44002"/>
    <w:rsid w:val="00E47BCB"/>
    <w:rsid w:val="00E508F3"/>
    <w:rsid w:val="00E519B6"/>
    <w:rsid w:val="00E53173"/>
    <w:rsid w:val="00E7035A"/>
    <w:rsid w:val="00E72086"/>
    <w:rsid w:val="00E81241"/>
    <w:rsid w:val="00E8513A"/>
    <w:rsid w:val="00E91B74"/>
    <w:rsid w:val="00EA1BAE"/>
    <w:rsid w:val="00EC4B7A"/>
    <w:rsid w:val="00EC7723"/>
    <w:rsid w:val="00ED354D"/>
    <w:rsid w:val="00EE17C3"/>
    <w:rsid w:val="00EE2C6D"/>
    <w:rsid w:val="00EE4436"/>
    <w:rsid w:val="00EE661E"/>
    <w:rsid w:val="00EF7069"/>
    <w:rsid w:val="00F07C27"/>
    <w:rsid w:val="00F20897"/>
    <w:rsid w:val="00F218B2"/>
    <w:rsid w:val="00F23448"/>
    <w:rsid w:val="00F334CE"/>
    <w:rsid w:val="00F35E61"/>
    <w:rsid w:val="00F42EDE"/>
    <w:rsid w:val="00F53A5A"/>
    <w:rsid w:val="00F55356"/>
    <w:rsid w:val="00F600E0"/>
    <w:rsid w:val="00F63537"/>
    <w:rsid w:val="00F70AEB"/>
    <w:rsid w:val="00F76CAF"/>
    <w:rsid w:val="00F77545"/>
    <w:rsid w:val="00F92CBB"/>
    <w:rsid w:val="00FC5190"/>
    <w:rsid w:val="00FC5CC0"/>
    <w:rsid w:val="00FE71C5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5CB9D"/>
  <w15:docId w15:val="{91A02238-B69A-440E-8E68-C4DBDCA2D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A5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63D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2033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515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A5D2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20E9"/>
  </w:style>
  <w:style w:type="paragraph" w:styleId="Piedepgina">
    <w:name w:val="footer"/>
    <w:basedOn w:val="Normal"/>
    <w:link w:val="PiedepginaCar"/>
    <w:uiPriority w:val="99"/>
    <w:unhideWhenUsed/>
    <w:rsid w:val="00DF20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20E9"/>
  </w:style>
  <w:style w:type="paragraph" w:customStyle="1" w:styleId="font7">
    <w:name w:val="font_7"/>
    <w:basedOn w:val="Normal"/>
    <w:rsid w:val="00ED3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25">
    <w:name w:val="color_25"/>
    <w:basedOn w:val="Fuentedeprrafopredeter"/>
    <w:rsid w:val="00ED354D"/>
  </w:style>
  <w:style w:type="character" w:customStyle="1" w:styleId="wixguard">
    <w:name w:val="wixguard"/>
    <w:basedOn w:val="Fuentedeprrafopredeter"/>
    <w:rsid w:val="00ED354D"/>
  </w:style>
  <w:style w:type="paragraph" w:styleId="NormalWeb">
    <w:name w:val="Normal (Web)"/>
    <w:basedOn w:val="Normal"/>
    <w:uiPriority w:val="99"/>
    <w:unhideWhenUsed/>
    <w:rsid w:val="0057431B"/>
    <w:pPr>
      <w:spacing w:before="100" w:beforeAutospacing="1" w:after="100" w:afterAutospacing="1" w:line="240" w:lineRule="auto"/>
    </w:pPr>
    <w:rPr>
      <w:rFonts w:ascii="Calibri" w:hAnsi="Calibri" w:cs="Calibri"/>
      <w:lang w:eastAsia="es-ES"/>
    </w:rPr>
  </w:style>
  <w:style w:type="paragraph" w:customStyle="1" w:styleId="font8">
    <w:name w:val="font_8"/>
    <w:basedOn w:val="Normal"/>
    <w:rsid w:val="00876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color5">
    <w:name w:val="color_5"/>
    <w:basedOn w:val="Fuentedeprrafopredeter"/>
    <w:rsid w:val="00876884"/>
  </w:style>
  <w:style w:type="character" w:customStyle="1" w:styleId="color3">
    <w:name w:val="color_3"/>
    <w:basedOn w:val="Fuentedeprrafopredeter"/>
    <w:rsid w:val="00876884"/>
  </w:style>
  <w:style w:type="paragraph" w:customStyle="1" w:styleId="font9">
    <w:name w:val="font_9"/>
    <w:basedOn w:val="Normal"/>
    <w:rsid w:val="00A06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0332B"/>
    <w:pPr>
      <w:spacing w:after="0" w:line="240" w:lineRule="auto"/>
    </w:pPr>
    <w:rPr>
      <w:rFonts w:ascii="Calibri" w:hAnsi="Calibr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0332B"/>
    <w:rPr>
      <w:rFonts w:ascii="Calibri" w:hAnsi="Calibri"/>
      <w:szCs w:val="21"/>
    </w:rPr>
  </w:style>
  <w:style w:type="character" w:customStyle="1" w:styleId="Ttulo3Car">
    <w:name w:val="Título 3 Car"/>
    <w:basedOn w:val="Fuentedeprrafopredeter"/>
    <w:link w:val="Ttulo3"/>
    <w:uiPriority w:val="9"/>
    <w:rsid w:val="0020332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Hipervnculo">
    <w:name w:val="Hyperlink"/>
    <w:basedOn w:val="Fuentedeprrafopredeter"/>
    <w:uiPriority w:val="99"/>
    <w:unhideWhenUsed/>
    <w:rsid w:val="00887902"/>
    <w:rPr>
      <w:color w:val="0563C1" w:themeColor="hyperlink"/>
      <w:u w:val="single"/>
    </w:rPr>
  </w:style>
  <w:style w:type="paragraph" w:customStyle="1" w:styleId="Cuerpo">
    <w:name w:val="Cuerpo"/>
    <w:rsid w:val="00887902"/>
    <w:pPr>
      <w:shd w:val="clear" w:color="auto" w:fill="FFFFFF"/>
      <w:suppressAutoHyphens/>
      <w:spacing w:after="0" w:line="100" w:lineRule="atLeast"/>
    </w:pPr>
    <w:rPr>
      <w:rFonts w:ascii="Helvetica" w:eastAsia="Arial Unicode MS" w:hAnsi="Helvetica" w:cs="Arial Unicode MS"/>
      <w:color w:val="000000"/>
      <w:kern w:val="1"/>
      <w:lang w:eastAsia="hi-IN" w:bidi="hi-I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0505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06B72"/>
    <w:pPr>
      <w:ind w:left="720"/>
      <w:contextualSpacing/>
    </w:pPr>
    <w:rPr>
      <w:rFonts w:ascii="Gill Sans MT" w:hAnsi="Gill Sans MT"/>
    </w:rPr>
  </w:style>
  <w:style w:type="paragraph" w:customStyle="1" w:styleId="Normal1">
    <w:name w:val="Normal1"/>
    <w:rsid w:val="00EE17C3"/>
    <w:pPr>
      <w:spacing w:after="0" w:line="240" w:lineRule="auto"/>
    </w:pPr>
    <w:rPr>
      <w:rFonts w:ascii="Cambria" w:eastAsia="Cambria" w:hAnsi="Cambria" w:cs="Cambria"/>
      <w:color w:val="000000"/>
      <w:sz w:val="24"/>
      <w:szCs w:val="20"/>
      <w:lang w:val="it-IT" w:eastAsia="it-IT"/>
    </w:rPr>
  </w:style>
  <w:style w:type="character" w:styleId="Textoennegrita">
    <w:name w:val="Strong"/>
    <w:basedOn w:val="Fuentedeprrafopredeter"/>
    <w:uiPriority w:val="22"/>
    <w:qFormat/>
    <w:rsid w:val="005167EA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6A1364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63D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oc-paragraph">
    <w:name w:val="voc-paragraph"/>
    <w:basedOn w:val="Normal"/>
    <w:rsid w:val="00063D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Fecha1">
    <w:name w:val="Fecha1"/>
    <w:basedOn w:val="Fuentedeprrafopredeter"/>
    <w:rsid w:val="00351512"/>
  </w:style>
  <w:style w:type="character" w:customStyle="1" w:styleId="Ttulo5Car">
    <w:name w:val="Título 5 Car"/>
    <w:basedOn w:val="Fuentedeprrafopredeter"/>
    <w:link w:val="Ttulo5"/>
    <w:uiPriority w:val="9"/>
    <w:semiHidden/>
    <w:rsid w:val="00351512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nfasis">
    <w:name w:val="Emphasis"/>
    <w:basedOn w:val="Fuentedeprrafopredeter"/>
    <w:uiPriority w:val="20"/>
    <w:qFormat/>
    <w:rsid w:val="00351512"/>
    <w:rPr>
      <w:i/>
      <w:iCs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A5D2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1Car">
    <w:name w:val="Título 1 Car"/>
    <w:basedOn w:val="Fuentedeprrafopredeter"/>
    <w:link w:val="Ttulo1"/>
    <w:uiPriority w:val="9"/>
    <w:rsid w:val="001A5D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1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2577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1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4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9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unicacion@iglesiaenlarioj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8654-A4AD-4388-97C5-4962D9F0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Comunicación</dc:creator>
  <cp:lastModifiedBy>Santi Ruiz Gómez</cp:lastModifiedBy>
  <cp:revision>4</cp:revision>
  <cp:lastPrinted>2022-01-11T09:02:00Z</cp:lastPrinted>
  <dcterms:created xsi:type="dcterms:W3CDTF">2022-10-07T10:04:00Z</dcterms:created>
  <dcterms:modified xsi:type="dcterms:W3CDTF">2022-10-07T10:14:00Z</dcterms:modified>
</cp:coreProperties>
</file>